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FD7" w:rsidRDefault="00517FD7" w:rsidP="00517FD7">
      <w:pPr>
        <w:shd w:val="clear" w:color="auto" w:fill="FFFFFF"/>
        <w:spacing w:line="250" w:lineRule="exact"/>
        <w:ind w:right="77"/>
        <w:jc w:val="right"/>
        <w:rPr>
          <w:b/>
        </w:rPr>
      </w:pPr>
      <w:r>
        <w:rPr>
          <w:rFonts w:ascii="Times New Roman" w:hAnsi="Times New Roman" w:cs="Times New Roman"/>
          <w:b/>
          <w:spacing w:val="-2"/>
        </w:rPr>
        <w:t>Приложение №6</w:t>
      </w:r>
    </w:p>
    <w:p w:rsidR="006115B6" w:rsidRDefault="006115B6" w:rsidP="006115B6">
      <w:pPr>
        <w:jc w:val="right"/>
      </w:pPr>
      <w:r>
        <w:t xml:space="preserve">к решению Совета депутатов </w:t>
      </w:r>
      <w:r w:rsidR="00010171">
        <w:t>№26/1 ОТ 12.12.18</w:t>
      </w:r>
      <w:r>
        <w:t>«О</w:t>
      </w:r>
      <w:r w:rsidR="007364C3">
        <w:t>б</w:t>
      </w:r>
    </w:p>
    <w:p w:rsidR="006115B6" w:rsidRDefault="007364C3" w:rsidP="006115B6">
      <w:pPr>
        <w:jc w:val="right"/>
      </w:pPr>
      <w:r>
        <w:t>утверждении</w:t>
      </w:r>
      <w:bookmarkStart w:id="0" w:name="_GoBack"/>
      <w:bookmarkEnd w:id="0"/>
      <w:r w:rsidR="003A10FA">
        <w:t xml:space="preserve"> </w:t>
      </w:r>
      <w:r w:rsidR="006115B6">
        <w:t xml:space="preserve">бюджета  </w:t>
      </w:r>
      <w:r w:rsidR="00D46DA6">
        <w:t>Динамовского</w:t>
      </w:r>
      <w:r w:rsidR="006115B6">
        <w:t xml:space="preserve"> сельского </w:t>
      </w:r>
    </w:p>
    <w:p w:rsidR="006115B6" w:rsidRDefault="00A71574" w:rsidP="006115B6">
      <w:pPr>
        <w:jc w:val="right"/>
      </w:pPr>
      <w:r>
        <w:t>поселения  на 2019 год и на плановый период 2020 и  2021</w:t>
      </w:r>
      <w:r w:rsidR="006115B6">
        <w:t xml:space="preserve"> годов»</w:t>
      </w:r>
    </w:p>
    <w:p w:rsidR="00517FD7" w:rsidRDefault="00517FD7" w:rsidP="00517FD7">
      <w:pPr>
        <w:jc w:val="right"/>
        <w:rPr>
          <w:sz w:val="16"/>
          <w:szCs w:val="16"/>
        </w:rPr>
      </w:pPr>
    </w:p>
    <w:p w:rsidR="00517FD7" w:rsidRDefault="00517FD7" w:rsidP="00517FD7">
      <w:pPr>
        <w:shd w:val="clear" w:color="auto" w:fill="FFFFFF"/>
        <w:spacing w:line="250" w:lineRule="exact"/>
        <w:ind w:right="77"/>
        <w:jc w:val="right"/>
      </w:pPr>
    </w:p>
    <w:p w:rsidR="00517FD7" w:rsidRDefault="00517FD7" w:rsidP="00517FD7">
      <w:pPr>
        <w:shd w:val="clear" w:color="auto" w:fill="FFFFFF"/>
        <w:spacing w:line="250" w:lineRule="exact"/>
        <w:ind w:left="13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Сводный план предоставления муниципальных  услуг казенными учреждениями </w:t>
      </w:r>
      <w:r w:rsidR="00D46DA6">
        <w:rPr>
          <w:rFonts w:ascii="Times New Roman" w:hAnsi="Times New Roman" w:cs="Times New Roman"/>
          <w:b/>
          <w:bCs/>
          <w:sz w:val="28"/>
          <w:szCs w:val="28"/>
        </w:rPr>
        <w:t>Динамовского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в натуральных показателях по главному распорядителю бюджетных средств с указанием перечня услуг, предоставляемых за счет средств бюджета </w:t>
      </w:r>
      <w:r w:rsidR="00D46DA6">
        <w:rPr>
          <w:rFonts w:ascii="Times New Roman" w:hAnsi="Times New Roman" w:cs="Times New Roman"/>
          <w:b/>
          <w:bCs/>
          <w:sz w:val="28"/>
          <w:szCs w:val="28"/>
        </w:rPr>
        <w:t>Динамовского</w:t>
      </w:r>
      <w:r w:rsidR="00A71574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2019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год.</w:t>
      </w:r>
    </w:p>
    <w:p w:rsidR="00517FD7" w:rsidRDefault="00517FD7" w:rsidP="00517FD7">
      <w:pPr>
        <w:spacing w:after="240" w:line="1" w:lineRule="exact"/>
        <w:rPr>
          <w:rFonts w:ascii="Times New Roman" w:hAnsi="Times New Roman" w:cs="Times New Roman"/>
          <w:sz w:val="2"/>
          <w:szCs w:val="2"/>
        </w:rPr>
      </w:pPr>
    </w:p>
    <w:p w:rsidR="00517FD7" w:rsidRDefault="00517FD7" w:rsidP="00517FD7">
      <w:pPr>
        <w:spacing w:after="24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15540" w:type="dxa"/>
        <w:tblInd w:w="-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68"/>
        <w:gridCol w:w="1905"/>
        <w:gridCol w:w="3119"/>
        <w:gridCol w:w="9748"/>
      </w:tblGrid>
      <w:tr w:rsidR="00517FD7" w:rsidTr="00D46DA6">
        <w:trPr>
          <w:trHeight w:hRule="exact" w:val="1800"/>
        </w:trPr>
        <w:tc>
          <w:tcPr>
            <w:tcW w:w="768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0" w:lineRule="exact"/>
              <w:ind w:left="120" w:right="120" w:firstLine="38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905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0" w:lineRule="exact"/>
              <w:ind w:left="67" w:right="96"/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</w:rPr>
              <w:t xml:space="preserve">Наименование муниципальной услуги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(функции)</w:t>
            </w:r>
          </w:p>
        </w:tc>
        <w:tc>
          <w:tcPr>
            <w:tcW w:w="3118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4" w:lineRule="exact"/>
              <w:ind w:left="163" w:right="187"/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</w:rPr>
              <w:t xml:space="preserve">Нормативный правовой акт, устанавливающий полномочие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органа местного самоуправления</w:t>
            </w:r>
          </w:p>
        </w:tc>
        <w:tc>
          <w:tcPr>
            <w:tcW w:w="9746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4" w:lineRule="exac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Орган местного самоуправления,</w:t>
            </w:r>
          </w:p>
          <w:p w:rsidR="00517FD7" w:rsidRDefault="00517FD7">
            <w:pPr>
              <w:shd w:val="clear" w:color="auto" w:fill="FFFFFF"/>
              <w:spacing w:line="254" w:lineRule="exact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3"/>
                <w:sz w:val="22"/>
                <w:szCs w:val="22"/>
              </w:rPr>
              <w:t>предоставляющий муниципальную</w:t>
            </w:r>
          </w:p>
          <w:p w:rsidR="00517FD7" w:rsidRDefault="00517FD7">
            <w:pPr>
              <w:shd w:val="clear" w:color="auto" w:fill="FFFFFF"/>
              <w:spacing w:line="254" w:lineRule="exac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услугу (исполняющий</w:t>
            </w:r>
          </w:p>
          <w:p w:rsidR="00517FD7" w:rsidRDefault="00517FD7">
            <w:pPr>
              <w:shd w:val="clear" w:color="auto" w:fill="FFFFFF"/>
              <w:spacing w:line="254" w:lineRule="exact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>муниципальную функцию)</w:t>
            </w:r>
          </w:p>
        </w:tc>
      </w:tr>
      <w:tr w:rsidR="00517FD7" w:rsidTr="00D46DA6">
        <w:trPr>
          <w:trHeight w:val="264"/>
        </w:trPr>
        <w:tc>
          <w:tcPr>
            <w:tcW w:w="15537" w:type="dxa"/>
            <w:gridSpan w:val="4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ind w:left="6442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 xml:space="preserve">I.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Социальное обеспечение</w:t>
            </w:r>
          </w:p>
        </w:tc>
      </w:tr>
      <w:tr w:rsidR="00517FD7" w:rsidTr="00D46DA6">
        <w:trPr>
          <w:trHeight w:hRule="exact" w:val="2026"/>
        </w:trPr>
        <w:tc>
          <w:tcPr>
            <w:tcW w:w="768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ind w:left="254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05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0" w:lineRule="exact"/>
              <w:ind w:right="514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информации об очередности предоставления жилых 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помещений на условиях социального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найма</w:t>
            </w:r>
          </w:p>
        </w:tc>
        <w:tc>
          <w:tcPr>
            <w:tcW w:w="3118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0" w:lineRule="exact"/>
              <w:ind w:left="5" w:right="254"/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 xml:space="preserve">п. 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6 ст. 14 Федеральный закон от 06.10.2003 N 131-ФЗ "Об общих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принципах организации местного самоуправления в Российской Федерации"</w:t>
            </w:r>
          </w:p>
        </w:tc>
        <w:tc>
          <w:tcPr>
            <w:tcW w:w="9746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0" w:lineRule="exact"/>
              <w:ind w:right="283"/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Администрация </w:t>
            </w:r>
            <w:r w:rsidR="00D46DA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Динамовского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сельского поселения</w:t>
            </w:r>
          </w:p>
        </w:tc>
      </w:tr>
      <w:tr w:rsidR="00517FD7" w:rsidTr="00D46DA6">
        <w:trPr>
          <w:trHeight w:hRule="exact" w:val="2059"/>
        </w:trPr>
        <w:tc>
          <w:tcPr>
            <w:tcW w:w="768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ind w:left="250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05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4" w:lineRule="exact"/>
              <w:ind w:left="19" w:right="21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Совершение нотариальных действий специально уполномоченным должностным лицом администрации </w:t>
            </w:r>
            <w:r w:rsidR="00D46DA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Динамовского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118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0" w:lineRule="exact"/>
              <w:ind w:left="24" w:right="240"/>
            </w:pP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п. 3 ст. 14 Федеральный закон от 06.10.2003 N 131-ФЗ "Об общих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принципах организации местного самоуправления в Российской Федерации"</w:t>
            </w:r>
          </w:p>
        </w:tc>
        <w:tc>
          <w:tcPr>
            <w:tcW w:w="9746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4" w:lineRule="exact"/>
              <w:ind w:left="14" w:right="269"/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Администрация </w:t>
            </w:r>
            <w:r w:rsidR="00D46DA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Динамовского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сельского поселения</w:t>
            </w:r>
          </w:p>
        </w:tc>
      </w:tr>
    </w:tbl>
    <w:p w:rsidR="00517FD7" w:rsidRDefault="00517FD7" w:rsidP="00517FD7">
      <w:pPr>
        <w:shd w:val="clear" w:color="auto" w:fill="FFFFFF"/>
        <w:spacing w:before="523"/>
        <w:ind w:left="3806"/>
        <w:rPr>
          <w:rFonts w:cs="Times New Roman"/>
          <w:b/>
          <w:bCs/>
          <w:sz w:val="24"/>
          <w:szCs w:val="24"/>
        </w:rPr>
      </w:pPr>
    </w:p>
    <w:tbl>
      <w:tblPr>
        <w:tblW w:w="15593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1"/>
        <w:gridCol w:w="2977"/>
        <w:gridCol w:w="7092"/>
        <w:gridCol w:w="4673"/>
      </w:tblGrid>
      <w:tr w:rsidR="00517FD7" w:rsidTr="00D46DA6">
        <w:trPr>
          <w:trHeight w:hRule="exact" w:val="128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45" w:lineRule="exact"/>
              <w:ind w:left="120" w:right="115" w:firstLine="38"/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0" w:lineRule="exact"/>
              <w:ind w:left="67" w:right="110"/>
            </w:pPr>
            <w:r>
              <w:rPr>
                <w:b/>
                <w:bCs/>
                <w:spacing w:val="-2"/>
                <w:sz w:val="22"/>
                <w:szCs w:val="22"/>
              </w:rPr>
              <w:t xml:space="preserve">Наименование муниципальной услуги </w:t>
            </w:r>
            <w:r>
              <w:rPr>
                <w:b/>
                <w:bCs/>
                <w:sz w:val="22"/>
                <w:szCs w:val="22"/>
              </w:rPr>
              <w:t>(функции)</w:t>
            </w:r>
          </w:p>
        </w:tc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0" w:lineRule="exact"/>
              <w:ind w:left="144" w:right="202"/>
            </w:pPr>
            <w:r>
              <w:rPr>
                <w:b/>
                <w:bCs/>
                <w:spacing w:val="-2"/>
                <w:sz w:val="22"/>
                <w:szCs w:val="22"/>
              </w:rPr>
              <w:t xml:space="preserve">Нормативный правовой акт, устанавливающий полномочие </w:t>
            </w:r>
            <w:r>
              <w:rPr>
                <w:b/>
                <w:bCs/>
                <w:sz w:val="22"/>
                <w:szCs w:val="22"/>
              </w:rPr>
              <w:t>органа местного самоуправления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0" w:lineRule="exact"/>
              <w:jc w:val="center"/>
            </w:pPr>
            <w:r>
              <w:rPr>
                <w:b/>
                <w:bCs/>
                <w:spacing w:val="-1"/>
                <w:sz w:val="22"/>
                <w:szCs w:val="22"/>
              </w:rPr>
              <w:t>Орган местного самоуправления,</w:t>
            </w:r>
          </w:p>
          <w:p w:rsidR="00517FD7" w:rsidRDefault="00517FD7">
            <w:pPr>
              <w:shd w:val="clear" w:color="auto" w:fill="FFFFFF"/>
              <w:spacing w:line="250" w:lineRule="exact"/>
              <w:jc w:val="center"/>
            </w:pPr>
            <w:r>
              <w:rPr>
                <w:b/>
                <w:bCs/>
                <w:spacing w:val="-3"/>
                <w:sz w:val="22"/>
                <w:szCs w:val="22"/>
              </w:rPr>
              <w:t>предоставляющий муниципальную</w:t>
            </w:r>
          </w:p>
          <w:p w:rsidR="00517FD7" w:rsidRDefault="00517FD7">
            <w:pPr>
              <w:shd w:val="clear" w:color="auto" w:fill="FFFFFF"/>
              <w:spacing w:line="250" w:lineRule="exact"/>
              <w:jc w:val="center"/>
            </w:pPr>
            <w:r>
              <w:rPr>
                <w:b/>
                <w:bCs/>
                <w:sz w:val="22"/>
                <w:szCs w:val="22"/>
              </w:rPr>
              <w:t>услугу (исполняющий</w:t>
            </w:r>
          </w:p>
          <w:p w:rsidR="00517FD7" w:rsidRDefault="00517FD7">
            <w:pPr>
              <w:shd w:val="clear" w:color="auto" w:fill="FFFFFF"/>
              <w:spacing w:line="250" w:lineRule="exact"/>
              <w:jc w:val="center"/>
            </w:pPr>
            <w:r>
              <w:rPr>
                <w:b/>
                <w:bCs/>
                <w:spacing w:val="-1"/>
                <w:sz w:val="22"/>
                <w:szCs w:val="22"/>
              </w:rPr>
              <w:t>муниципальную функцию)</w:t>
            </w:r>
          </w:p>
        </w:tc>
      </w:tr>
      <w:tr w:rsidR="00517FD7" w:rsidTr="00D46DA6">
        <w:trPr>
          <w:trHeight w:hRule="exact" w:val="180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ind w:left="226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4" w:lineRule="exact"/>
              <w:ind w:right="115"/>
            </w:pPr>
            <w:r>
              <w:rPr>
                <w:spacing w:val="-2"/>
                <w:sz w:val="22"/>
                <w:szCs w:val="22"/>
              </w:rPr>
              <w:t xml:space="preserve">Выдача документов (выписки из домовой </w:t>
            </w:r>
            <w:r>
              <w:rPr>
                <w:sz w:val="22"/>
                <w:szCs w:val="22"/>
              </w:rPr>
              <w:t>книги, выписки из похозяйственной книги, справок и иных документов)</w:t>
            </w:r>
          </w:p>
        </w:tc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0" w:lineRule="exact"/>
            </w:pPr>
            <w:r>
              <w:rPr>
                <w:sz w:val="22"/>
                <w:szCs w:val="22"/>
              </w:rPr>
              <w:t xml:space="preserve">Постановление Администрации </w:t>
            </w:r>
            <w:r w:rsidR="00D46DA6">
              <w:rPr>
                <w:sz w:val="22"/>
                <w:szCs w:val="22"/>
              </w:rPr>
              <w:t>Динамовского</w:t>
            </w:r>
            <w:r>
              <w:rPr>
                <w:sz w:val="22"/>
                <w:szCs w:val="22"/>
              </w:rPr>
              <w:t xml:space="preserve"> сельского Поселения    от    28.04.2011    №15    «Об    утверждении    перечня муниципальных         услуг,          предоставляемых         населению </w:t>
            </w:r>
            <w:r>
              <w:rPr>
                <w:spacing w:val="-1"/>
                <w:sz w:val="22"/>
                <w:szCs w:val="22"/>
              </w:rPr>
              <w:t xml:space="preserve">администрацией </w:t>
            </w:r>
            <w:r w:rsidR="00D46DA6">
              <w:rPr>
                <w:spacing w:val="-1"/>
                <w:sz w:val="22"/>
                <w:szCs w:val="22"/>
              </w:rPr>
              <w:t>Динамовского</w:t>
            </w:r>
            <w:r>
              <w:rPr>
                <w:spacing w:val="-1"/>
                <w:sz w:val="22"/>
                <w:szCs w:val="22"/>
              </w:rPr>
              <w:t xml:space="preserve"> сельского поселения» п.п.3,4,6.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4" w:lineRule="exact"/>
              <w:ind w:right="317"/>
            </w:pPr>
            <w:r>
              <w:rPr>
                <w:spacing w:val="-3"/>
                <w:sz w:val="22"/>
                <w:szCs w:val="22"/>
              </w:rPr>
              <w:t xml:space="preserve">Администрация </w:t>
            </w:r>
            <w:r w:rsidR="00D46DA6">
              <w:rPr>
                <w:spacing w:val="-3"/>
                <w:sz w:val="22"/>
                <w:szCs w:val="22"/>
              </w:rPr>
              <w:t>Динамовского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сельского поселения</w:t>
            </w:r>
          </w:p>
        </w:tc>
      </w:tr>
      <w:tr w:rsidR="00517FD7" w:rsidTr="00D46DA6">
        <w:trPr>
          <w:trHeight w:val="306"/>
        </w:trPr>
        <w:tc>
          <w:tcPr>
            <w:tcW w:w="155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17FD7" w:rsidRDefault="00D46DA6">
            <w:pPr>
              <w:shd w:val="clear" w:color="auto" w:fill="FFFFFF"/>
              <w:ind w:left="5851"/>
            </w:pPr>
            <w:r>
              <w:rPr>
                <w:b/>
                <w:bCs/>
                <w:sz w:val="22"/>
                <w:szCs w:val="22"/>
                <w:lang w:val="en-US"/>
              </w:rPr>
              <w:t>II</w:t>
            </w:r>
            <w:r w:rsidR="00517FD7">
              <w:rPr>
                <w:b/>
                <w:bCs/>
                <w:sz w:val="22"/>
                <w:szCs w:val="22"/>
              </w:rPr>
              <w:t>. Жилищно-коммунальное хозяйство</w:t>
            </w:r>
          </w:p>
        </w:tc>
      </w:tr>
      <w:tr w:rsidR="00517FD7" w:rsidTr="00D46DA6">
        <w:trPr>
          <w:trHeight w:hRule="exact" w:val="174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ind w:left="235"/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0" w:lineRule="exact"/>
              <w:ind w:right="259"/>
            </w:pPr>
            <w:r>
              <w:rPr>
                <w:spacing w:val="-2"/>
                <w:sz w:val="22"/>
                <w:szCs w:val="22"/>
              </w:rPr>
              <w:t>Выдача документов (копии финансово-</w:t>
            </w:r>
            <w:r>
              <w:rPr>
                <w:sz w:val="22"/>
                <w:szCs w:val="22"/>
              </w:rPr>
              <w:t>лицевого счета, выписки из домовой книги, справок и иных документов)</w:t>
            </w:r>
          </w:p>
        </w:tc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4" w:lineRule="exact"/>
              <w:ind w:right="38"/>
            </w:pPr>
            <w:r>
              <w:rPr>
                <w:spacing w:val="-1"/>
                <w:sz w:val="22"/>
                <w:szCs w:val="22"/>
              </w:rPr>
              <w:t xml:space="preserve">п. 4 ст. 14 Федерального закона от 06.10.2003 № 131-ФЗ "Об общих </w:t>
            </w:r>
            <w:r>
              <w:rPr>
                <w:sz w:val="22"/>
                <w:szCs w:val="22"/>
              </w:rPr>
              <w:t>принципах организации местного самоуправления в Российской Федерации"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4" w:lineRule="exact"/>
              <w:ind w:left="10" w:right="293"/>
            </w:pPr>
            <w:r>
              <w:rPr>
                <w:spacing w:val="-3"/>
                <w:sz w:val="22"/>
                <w:szCs w:val="22"/>
              </w:rPr>
              <w:t xml:space="preserve">Администрация </w:t>
            </w:r>
            <w:r w:rsidR="00D46DA6">
              <w:rPr>
                <w:spacing w:val="-3"/>
                <w:sz w:val="22"/>
                <w:szCs w:val="22"/>
              </w:rPr>
              <w:t>Динамовского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сельского поселения</w:t>
            </w:r>
          </w:p>
        </w:tc>
      </w:tr>
      <w:tr w:rsidR="00517FD7" w:rsidTr="00D46DA6">
        <w:trPr>
          <w:trHeight w:val="773"/>
        </w:trPr>
        <w:tc>
          <w:tcPr>
            <w:tcW w:w="155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ind w:left="6490"/>
            </w:pPr>
            <w:r>
              <w:rPr>
                <w:b/>
                <w:bCs/>
                <w:sz w:val="22"/>
                <w:szCs w:val="22"/>
                <w:lang w:val="en-US"/>
              </w:rPr>
              <w:t xml:space="preserve">III. </w:t>
            </w:r>
            <w:r>
              <w:rPr>
                <w:b/>
                <w:bCs/>
                <w:sz w:val="22"/>
                <w:szCs w:val="22"/>
              </w:rPr>
              <w:t>Земельные отношения</w:t>
            </w:r>
          </w:p>
        </w:tc>
      </w:tr>
      <w:tr w:rsidR="00517FD7" w:rsidTr="00D46DA6">
        <w:trPr>
          <w:trHeight w:hRule="exact" w:val="163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ind w:left="245"/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9" w:lineRule="exact"/>
              <w:ind w:left="5"/>
            </w:pPr>
            <w:r>
              <w:rPr>
                <w:sz w:val="22"/>
                <w:szCs w:val="22"/>
              </w:rPr>
              <w:t xml:space="preserve">Осуществление  земельного  контроля  за </w:t>
            </w:r>
            <w:r>
              <w:rPr>
                <w:spacing w:val="-2"/>
                <w:sz w:val="22"/>
                <w:szCs w:val="22"/>
              </w:rPr>
              <w:t>использованием земель городского округа</w:t>
            </w:r>
          </w:p>
        </w:tc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4" w:lineRule="exact"/>
              <w:ind w:left="10"/>
            </w:pPr>
            <w:r>
              <w:rPr>
                <w:sz w:val="22"/>
                <w:szCs w:val="22"/>
              </w:rPr>
              <w:t>Подпункт             26             части             1             статьи             16 Федерального закона от 6 октября 2003 г. № 131-ФЗ "Об общих принципах организации местного самоуправления в Российской Федерации"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9" w:lineRule="exact"/>
              <w:ind w:left="24" w:right="274"/>
            </w:pPr>
            <w:r>
              <w:rPr>
                <w:spacing w:val="-2"/>
                <w:sz w:val="22"/>
                <w:szCs w:val="22"/>
              </w:rPr>
              <w:t xml:space="preserve">Администрация </w:t>
            </w:r>
            <w:r w:rsidR="00D46DA6">
              <w:rPr>
                <w:spacing w:val="-2"/>
                <w:sz w:val="22"/>
                <w:szCs w:val="22"/>
              </w:rPr>
              <w:t>Динамовского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сельского поселения</w:t>
            </w:r>
          </w:p>
        </w:tc>
      </w:tr>
    </w:tbl>
    <w:p w:rsidR="009E27DA" w:rsidRDefault="009E27DA" w:rsidP="003A178B">
      <w:pPr>
        <w:shd w:val="clear" w:color="auto" w:fill="FFFFFF"/>
        <w:spacing w:before="523"/>
      </w:pPr>
    </w:p>
    <w:sectPr w:rsidR="009E27DA" w:rsidSect="00517F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6D4" w:rsidRDefault="007156D4" w:rsidP="00D46DA6">
      <w:r>
        <w:separator/>
      </w:r>
    </w:p>
  </w:endnote>
  <w:endnote w:type="continuationSeparator" w:id="0">
    <w:p w:rsidR="007156D4" w:rsidRDefault="007156D4" w:rsidP="00D46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6D4" w:rsidRDefault="007156D4" w:rsidP="00D46DA6">
      <w:r>
        <w:separator/>
      </w:r>
    </w:p>
  </w:footnote>
  <w:footnote w:type="continuationSeparator" w:id="0">
    <w:p w:rsidR="007156D4" w:rsidRDefault="007156D4" w:rsidP="00D46D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7FD7"/>
    <w:rsid w:val="00010171"/>
    <w:rsid w:val="000F1A58"/>
    <w:rsid w:val="001E2632"/>
    <w:rsid w:val="002E7DD3"/>
    <w:rsid w:val="003A10FA"/>
    <w:rsid w:val="003A178B"/>
    <w:rsid w:val="00517FD7"/>
    <w:rsid w:val="005360EC"/>
    <w:rsid w:val="00537E5A"/>
    <w:rsid w:val="006115B6"/>
    <w:rsid w:val="006B79D4"/>
    <w:rsid w:val="007156D4"/>
    <w:rsid w:val="007364C3"/>
    <w:rsid w:val="008017CE"/>
    <w:rsid w:val="00881F1B"/>
    <w:rsid w:val="00970074"/>
    <w:rsid w:val="009A4C1F"/>
    <w:rsid w:val="009E27DA"/>
    <w:rsid w:val="00A71574"/>
    <w:rsid w:val="00A968F4"/>
    <w:rsid w:val="00AF367E"/>
    <w:rsid w:val="00D46DA6"/>
    <w:rsid w:val="00E03D9E"/>
    <w:rsid w:val="00E53908"/>
    <w:rsid w:val="00EA3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F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D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6DA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46D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6DA6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8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398</Words>
  <Characters>2274</Characters>
  <Application>Microsoft Office Word</Application>
  <DocSecurity>0</DocSecurity>
  <Lines>18</Lines>
  <Paragraphs>5</Paragraphs>
  <ScaleCrop>false</ScaleCrop>
  <Company>Microsoft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</cp:lastModifiedBy>
  <cp:revision>16</cp:revision>
  <cp:lastPrinted>2018-11-14T11:42:00Z</cp:lastPrinted>
  <dcterms:created xsi:type="dcterms:W3CDTF">2014-12-02T11:04:00Z</dcterms:created>
  <dcterms:modified xsi:type="dcterms:W3CDTF">2019-03-13T07:10:00Z</dcterms:modified>
</cp:coreProperties>
</file>